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2025年上海电力大学学生暑期赴申能股份有限公司实习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实践活动的前提条件。为切实做好本次暑期赴申能股份有限公司</w:t>
      </w:r>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bookmarkStart w:id="0" w:name="_GoBack"/>
      <w:bookmarkEnd w:id="0"/>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68204B21"/>
    <w:rsid w:val="6A766D49"/>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588</Words>
  <Characters>591</Characters>
  <Lines>0</Lines>
  <Paragraphs>0</Paragraphs>
  <TotalTime>1</TotalTime>
  <ScaleCrop>false</ScaleCrop>
  <LinksUpToDate>false</LinksUpToDate>
  <CharactersWithSpaces>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2015-05-22T06:45:00Z</dcterms:created>
  <dc:creator>career</dc:creator>
  <cp:lastModifiedBy>猪猪侠</cp:lastModifiedBy>
  <cp:lastPrinted>2016-07-06T07:58:00Z</cp:lastPrinted>
  <dcterms:modified xsi:type="dcterms:W3CDTF">2025-06-13T03:35:43Z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72EAE692F90DE23BB2BA41683C4E91DE_42</vt:lpwstr>
  </property>
  <property fmtid="{D5CDD505-2E9C-101B-9397-08002B2CF9AE}" pid="4" name="KSOTemplateDocerSaveRecord">
    <vt:lpwstr>eyJoZGlkIjoiNThlZDJiYTIwYThmMTI4YTBhMWFiMjZkZmQ0OTkwODciLCJ1c2VySWQiOiIzNTAwOTQ1MDQifQ==</vt:lpwstr>
  </property>
</Properties>
</file>